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5E" w:rsidRDefault="00C6595E" w:rsidP="00C6595E">
      <w:pPr>
        <w:pStyle w:val="ConsPlusNormal"/>
        <w:jc w:val="right"/>
        <w:rPr>
          <w:rFonts w:ascii="Times New Roman" w:hAnsi="Times New Roman" w:cs="Times New Roman"/>
          <w:sz w:val="24"/>
          <w:szCs w:val="24"/>
        </w:rPr>
      </w:pPr>
    </w:p>
    <w:p w:rsidR="004261F3" w:rsidRPr="00571901" w:rsidRDefault="004261F3" w:rsidP="0057190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4261F3">
        <w:rPr>
          <w:rFonts w:ascii="Times New Roman" w:eastAsia="Times New Roman" w:hAnsi="Times New Roman" w:cs="Times New Roman"/>
          <w:b/>
          <w:bCs/>
          <w:sz w:val="24"/>
          <w:szCs w:val="24"/>
          <w:lang w:eastAsia="ru-RU"/>
        </w:rPr>
        <w:t>Руководство по соблюдению обязательных требований, предъявляемых при осуществлении мероприятий по муниципальному контролю за обеспечением сохранности автомобильных дорог местного значения</w:t>
      </w:r>
      <w:r w:rsidR="00786112" w:rsidRPr="00571901">
        <w:rPr>
          <w:rFonts w:ascii="Times New Roman" w:hAnsi="Times New Roman" w:cs="Times New Roman"/>
          <w:sz w:val="24"/>
          <w:szCs w:val="24"/>
        </w:rPr>
        <w:t xml:space="preserve"> </w:t>
      </w:r>
      <w:r w:rsidR="00786112" w:rsidRPr="00571901">
        <w:rPr>
          <w:rFonts w:ascii="Times New Roman" w:eastAsia="Times New Roman" w:hAnsi="Times New Roman" w:cs="Times New Roman"/>
          <w:b/>
          <w:bCs/>
          <w:sz w:val="24"/>
          <w:szCs w:val="24"/>
          <w:lang w:eastAsia="ru-RU"/>
        </w:rPr>
        <w:t>городского поселения Куминский</w:t>
      </w:r>
    </w:p>
    <w:p w:rsidR="004261F3" w:rsidRPr="004261F3" w:rsidRDefault="004261F3" w:rsidP="0057190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 xml:space="preserve">1. 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w:t>
      </w:r>
      <w:r w:rsidR="00786112" w:rsidRPr="00571901">
        <w:rPr>
          <w:rFonts w:ascii="Times New Roman" w:eastAsia="Times New Roman" w:hAnsi="Times New Roman" w:cs="Times New Roman"/>
          <w:sz w:val="24"/>
          <w:szCs w:val="24"/>
          <w:lang w:eastAsia="ru-RU"/>
        </w:rPr>
        <w:t>городского поселения Куминский</w:t>
      </w:r>
      <w:r w:rsidRPr="004261F3">
        <w:rPr>
          <w:rFonts w:ascii="Times New Roman" w:eastAsia="Times New Roman" w:hAnsi="Times New Roman" w:cs="Times New Roman"/>
          <w:sz w:val="24"/>
          <w:szCs w:val="24"/>
          <w:lang w:eastAsia="ru-RU"/>
        </w:rPr>
        <w:t>,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2.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формирует требования к порядку обеспечения сохранности автомобильных дорог.</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3. Капитальный и текущий ремонты автомобильных дорог, их содержание, отнесено к комплексу работ по восстановлению конструктивных элементов, транспортно-эксплуатационных характеристик, поддержанию надлежащего технического состояния автомобильных дорог, оценке ее технического состояния, а также организации и обеспечения безопасности дорожного движения.</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4.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показателей прочности, надежности и устойчивости элементов автомобильных дорог в течение всего срока службы.</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5. 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6. 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 xml:space="preserve">7.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w:t>
      </w:r>
      <w:r w:rsidRPr="004261F3">
        <w:rPr>
          <w:rFonts w:ascii="Times New Roman" w:eastAsia="Times New Roman" w:hAnsi="Times New Roman" w:cs="Times New Roman"/>
          <w:sz w:val="24"/>
          <w:szCs w:val="24"/>
          <w:lang w:eastAsia="ru-RU"/>
        </w:rPr>
        <w:lastRenderedPageBreak/>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 xml:space="preserve">8. 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в границах </w:t>
      </w:r>
      <w:r w:rsidR="0077218B" w:rsidRPr="00571901">
        <w:rPr>
          <w:rFonts w:ascii="Times New Roman" w:eastAsia="Times New Roman" w:hAnsi="Times New Roman" w:cs="Times New Roman"/>
          <w:sz w:val="24"/>
          <w:szCs w:val="24"/>
          <w:lang w:eastAsia="ru-RU"/>
        </w:rPr>
        <w:t>городского поселения Куминский</w:t>
      </w:r>
      <w:r w:rsidRPr="004261F3">
        <w:rPr>
          <w:rFonts w:ascii="Times New Roman" w:eastAsia="Times New Roman" w:hAnsi="Times New Roman" w:cs="Times New Roman"/>
          <w:sz w:val="24"/>
          <w:szCs w:val="24"/>
          <w:lang w:eastAsia="ru-RU"/>
        </w:rPr>
        <w:t>, федеральными законами и законами Ханты-Мансийского автономного округа - Югры, а также муниципальными правовыми актами, является базовыми принципами добросовестного и справедливого исполнения указанными лицами обязательств при осуществлении дорожной деятельности в отношении автомобильных дорог местного значения.</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 xml:space="preserve">9.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На территории </w:t>
      </w:r>
      <w:r w:rsidR="0077218B" w:rsidRPr="00571901">
        <w:rPr>
          <w:rFonts w:ascii="Times New Roman" w:eastAsia="Times New Roman" w:hAnsi="Times New Roman" w:cs="Times New Roman"/>
          <w:sz w:val="24"/>
          <w:szCs w:val="24"/>
          <w:lang w:eastAsia="ru-RU"/>
        </w:rPr>
        <w:t xml:space="preserve">городского поселения Куминский </w:t>
      </w:r>
      <w:r w:rsidRPr="004261F3">
        <w:rPr>
          <w:rFonts w:ascii="Times New Roman" w:eastAsia="Times New Roman" w:hAnsi="Times New Roman" w:cs="Times New Roman"/>
          <w:sz w:val="24"/>
          <w:szCs w:val="24"/>
          <w:lang w:eastAsia="ru-RU"/>
        </w:rPr>
        <w:t xml:space="preserve">таким правовым актом является постановление </w:t>
      </w:r>
      <w:r w:rsidR="0077218B" w:rsidRPr="00571901">
        <w:rPr>
          <w:rFonts w:ascii="Times New Roman" w:eastAsia="Times New Roman" w:hAnsi="Times New Roman" w:cs="Times New Roman"/>
          <w:sz w:val="24"/>
          <w:szCs w:val="24"/>
          <w:lang w:eastAsia="ru-RU"/>
        </w:rPr>
        <w:t>а</w:t>
      </w:r>
      <w:r w:rsidRPr="004261F3">
        <w:rPr>
          <w:rFonts w:ascii="Times New Roman" w:eastAsia="Times New Roman" w:hAnsi="Times New Roman" w:cs="Times New Roman"/>
          <w:sz w:val="24"/>
          <w:szCs w:val="24"/>
          <w:lang w:eastAsia="ru-RU"/>
        </w:rPr>
        <w:t xml:space="preserve">дминистрации </w:t>
      </w:r>
      <w:r w:rsidR="0077218B" w:rsidRPr="00571901">
        <w:rPr>
          <w:rFonts w:ascii="Times New Roman" w:eastAsia="Times New Roman" w:hAnsi="Times New Roman" w:cs="Times New Roman"/>
          <w:sz w:val="24"/>
          <w:szCs w:val="24"/>
          <w:lang w:eastAsia="ru-RU"/>
        </w:rPr>
        <w:t xml:space="preserve">городского поселения Куминский </w:t>
      </w:r>
      <w:r w:rsidRPr="004261F3">
        <w:rPr>
          <w:rFonts w:ascii="Times New Roman" w:eastAsia="Times New Roman" w:hAnsi="Times New Roman" w:cs="Times New Roman"/>
          <w:sz w:val="24"/>
          <w:szCs w:val="24"/>
          <w:lang w:eastAsia="ru-RU"/>
        </w:rPr>
        <w:t xml:space="preserve">от </w:t>
      </w:r>
      <w:r w:rsidR="0077218B" w:rsidRPr="00571901">
        <w:rPr>
          <w:rFonts w:ascii="Times New Roman" w:eastAsia="Times New Roman" w:hAnsi="Times New Roman" w:cs="Times New Roman"/>
          <w:sz w:val="24"/>
          <w:szCs w:val="24"/>
          <w:lang w:eastAsia="ru-RU"/>
        </w:rPr>
        <w:t>13.08.2014 № 180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Куминский»</w:t>
      </w:r>
      <w:r w:rsidRPr="004261F3">
        <w:rPr>
          <w:rFonts w:ascii="Times New Roman" w:eastAsia="Times New Roman" w:hAnsi="Times New Roman" w:cs="Times New Roman"/>
          <w:sz w:val="24"/>
          <w:szCs w:val="24"/>
          <w:lang w:eastAsia="ru-RU"/>
        </w:rPr>
        <w:t>.</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10. 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закона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11. При совершении юридическим лицом, индивидуальным предпринимателем административного правонарушения против порядка управления при проведении проверки, орган муниципального контроля уполномочен на составление протоколов об административных правонарушениях, предусмотренных частью 1 статьи 19.4 , статьей 19.4.1, частью 1 статьи 19.5 , статьей 19.7 Кодекса Российской Федерации об административных правонарушениях .</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12. 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12.1. При строительстве, реконструкции и капитальном ремонте автомобильных дорог и сооружений на них должны соблюдаться следующие требования:</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12.2. К требованиям безопасности к автомобильным дорогам и дорожным сооружениям на них при их эксплуатации относятся следующие:</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12.2.1.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б) организации дорожного движения с использованием комплекса технических средств;</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4261F3">
        <w:rPr>
          <w:rFonts w:ascii="Times New Roman" w:eastAsia="Times New Roman" w:hAnsi="Times New Roman" w:cs="Times New Roman"/>
          <w:sz w:val="24"/>
          <w:szCs w:val="24"/>
          <w:lang w:eastAsia="ru-RU"/>
        </w:rPr>
        <w:t>противогололедных</w:t>
      </w:r>
      <w:proofErr w:type="spellEnd"/>
      <w:r w:rsidRPr="004261F3">
        <w:rPr>
          <w:rFonts w:ascii="Times New Roman" w:eastAsia="Times New Roman" w:hAnsi="Times New Roman" w:cs="Times New Roman"/>
          <w:sz w:val="24"/>
          <w:szCs w:val="24"/>
          <w:lang w:eastAsia="ru-RU"/>
        </w:rPr>
        <w:t xml:space="preserve"> материалов;</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ж)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12.2.2. Автомобильная дорога и дорожные сооружения на ней при эксплуатации должны соответствовать следующим требованиям безопасности:</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w:t>
      </w:r>
      <w:r w:rsidRPr="004261F3">
        <w:rPr>
          <w:rFonts w:ascii="Times New Roman" w:eastAsia="Times New Roman" w:hAnsi="Times New Roman" w:cs="Times New Roman"/>
          <w:sz w:val="24"/>
          <w:szCs w:val="24"/>
          <w:u w:val="single"/>
          <w:lang w:eastAsia="ru-RU"/>
        </w:rPr>
        <w:t xml:space="preserve"> </w:t>
      </w:r>
      <w:r w:rsidRPr="004261F3">
        <w:rPr>
          <w:rFonts w:ascii="Times New Roman" w:eastAsia="Times New Roman" w:hAnsi="Times New Roman" w:cs="Times New Roman"/>
          <w:sz w:val="24"/>
          <w:szCs w:val="24"/>
          <w:lang w:eastAsia="ru-RU"/>
        </w:rPr>
        <w:t xml:space="preserve"> скоростью при условии соответствия их эксплуатационного состояния установленным требованиям;</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12.3. Технические средства организации дорожного движения должны соответствовать следующим требованиям безопасности:</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12.3.1. 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12.3.2. 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 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 xml:space="preserve">12.3.3. 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 Минимальная видимость сигналов дорожных светофоров, включая символы, используемые на </w:t>
      </w:r>
      <w:proofErr w:type="spellStart"/>
      <w:r w:rsidRPr="004261F3">
        <w:rPr>
          <w:rFonts w:ascii="Times New Roman" w:eastAsia="Times New Roman" w:hAnsi="Times New Roman" w:cs="Times New Roman"/>
          <w:sz w:val="24"/>
          <w:szCs w:val="24"/>
          <w:lang w:eastAsia="ru-RU"/>
        </w:rPr>
        <w:t>рассеивателях</w:t>
      </w:r>
      <w:proofErr w:type="spellEnd"/>
      <w:r w:rsidRPr="004261F3">
        <w:rPr>
          <w:rFonts w:ascii="Times New Roman" w:eastAsia="Times New Roman" w:hAnsi="Times New Roman" w:cs="Times New Roman"/>
          <w:sz w:val="24"/>
          <w:szCs w:val="24"/>
          <w:lang w:eastAsia="ru-RU"/>
        </w:rP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 xml:space="preserve">12.3.4. Направляющие устройства - 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w:t>
      </w:r>
      <w:r w:rsidRPr="004261F3">
        <w:rPr>
          <w:rFonts w:ascii="Times New Roman" w:eastAsia="Times New Roman" w:hAnsi="Times New Roman" w:cs="Times New Roman"/>
          <w:sz w:val="24"/>
          <w:szCs w:val="24"/>
          <w:lang w:eastAsia="ru-RU"/>
        </w:rPr>
        <w:fldChar w:fldCharType="begin"/>
      </w:r>
      <w:r w:rsidRPr="004261F3">
        <w:rPr>
          <w:rFonts w:ascii="Times New Roman" w:eastAsia="Times New Roman" w:hAnsi="Times New Roman" w:cs="Times New Roman"/>
          <w:sz w:val="24"/>
          <w:szCs w:val="24"/>
          <w:lang w:eastAsia="ru-RU"/>
        </w:rPr>
        <w:instrText xml:space="preserve"> HYPERLINK "kodeks://link/d?nd=9004835&amp;point=mark=0000000000000000000000000000000000000000000000000065A0IQ"\o"’’О правилах дорожного движения (с изменениями на 4 декабря 2018 года)’’</w:instrTex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instrText>Постановление Совета Министров - Правительства Российской Федерации от 23.10.1993 N 1090</w:instrTex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instrText>Статус: действующая редакция (действ. с 14.12.2018)"</w:instrText>
      </w:r>
      <w:r w:rsidRPr="004261F3">
        <w:rPr>
          <w:rFonts w:ascii="Times New Roman" w:eastAsia="Times New Roman" w:hAnsi="Times New Roman" w:cs="Times New Roman"/>
          <w:sz w:val="24"/>
          <w:szCs w:val="24"/>
          <w:lang w:eastAsia="ru-RU"/>
        </w:rPr>
        <w:fldChar w:fldCharType="separate"/>
      </w:r>
      <w:r w:rsidRPr="004261F3">
        <w:rPr>
          <w:rFonts w:ascii="Times New Roman" w:eastAsia="Times New Roman" w:hAnsi="Times New Roman" w:cs="Times New Roman"/>
          <w:sz w:val="24"/>
          <w:szCs w:val="24"/>
          <w:lang w:eastAsia="ru-RU"/>
        </w:rPr>
        <w:t xml:space="preserve">правилами дорожного движения </w:t>
      </w:r>
      <w:r w:rsidRPr="004261F3">
        <w:rPr>
          <w:rFonts w:ascii="Times New Roman" w:eastAsia="Times New Roman" w:hAnsi="Times New Roman" w:cs="Times New Roman"/>
          <w:sz w:val="24"/>
          <w:szCs w:val="24"/>
          <w:lang w:eastAsia="ru-RU"/>
        </w:rPr>
        <w:fldChar w:fldCharType="end"/>
      </w:r>
      <w:r w:rsidRPr="004261F3">
        <w:rPr>
          <w:rFonts w:ascii="Times New Roman" w:eastAsia="Times New Roman" w:hAnsi="Times New Roman" w:cs="Times New Roman"/>
          <w:sz w:val="24"/>
          <w:szCs w:val="24"/>
          <w:lang w:eastAsia="ru-RU"/>
        </w:rPr>
        <w:t xml:space="preserve">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12.3.5. Временные 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 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 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12.3.6. 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 xml:space="preserve">12.3.7. 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w:t>
      </w:r>
      <w:r w:rsidRPr="004261F3">
        <w:rPr>
          <w:rFonts w:ascii="Times New Roman" w:eastAsia="Times New Roman" w:hAnsi="Times New Roman" w:cs="Times New Roman"/>
          <w:sz w:val="24"/>
          <w:szCs w:val="24"/>
          <w:lang w:eastAsia="ru-RU"/>
        </w:rPr>
        <w:fldChar w:fldCharType="begin"/>
      </w:r>
      <w:r w:rsidRPr="004261F3">
        <w:rPr>
          <w:rFonts w:ascii="Times New Roman" w:eastAsia="Times New Roman" w:hAnsi="Times New Roman" w:cs="Times New Roman"/>
          <w:sz w:val="24"/>
          <w:szCs w:val="24"/>
          <w:lang w:eastAsia="ru-RU"/>
        </w:rPr>
        <w:instrText xml:space="preserve"> HYPERLINK "kodeks://link/d?nd=9004835&amp;point=mark=0000000000000000000000000000000000000000000000000065A0IQ"\o"’’О правилах дорожного движения (с изменениями на 4 декабря 2018 года)’’</w:instrTex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instrText>Постановление Совета Министров - Правительства Российской Федерации от 23.10.1993 N 1090</w:instrTex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instrText>Статус: действующая редакция (действ. с 14.12.2018)"</w:instrText>
      </w:r>
      <w:r w:rsidRPr="004261F3">
        <w:rPr>
          <w:rFonts w:ascii="Times New Roman" w:eastAsia="Times New Roman" w:hAnsi="Times New Roman" w:cs="Times New Roman"/>
          <w:sz w:val="24"/>
          <w:szCs w:val="24"/>
          <w:lang w:eastAsia="ru-RU"/>
        </w:rPr>
        <w:fldChar w:fldCharType="separate"/>
      </w:r>
      <w:r w:rsidRPr="004261F3">
        <w:rPr>
          <w:rFonts w:ascii="Times New Roman" w:eastAsia="Times New Roman" w:hAnsi="Times New Roman" w:cs="Times New Roman"/>
          <w:sz w:val="24"/>
          <w:szCs w:val="24"/>
          <w:lang w:eastAsia="ru-RU"/>
        </w:rPr>
        <w:t xml:space="preserve">правилами дорожного движения </w:t>
      </w:r>
      <w:r w:rsidRPr="004261F3">
        <w:rPr>
          <w:rFonts w:ascii="Times New Roman" w:eastAsia="Times New Roman" w:hAnsi="Times New Roman" w:cs="Times New Roman"/>
          <w:sz w:val="24"/>
          <w:szCs w:val="24"/>
          <w:lang w:eastAsia="ru-RU"/>
        </w:rPr>
        <w:fldChar w:fldCharType="end"/>
      </w:r>
      <w:r w:rsidRPr="004261F3">
        <w:rPr>
          <w:rFonts w:ascii="Times New Roman" w:eastAsia="Times New Roman" w:hAnsi="Times New Roman" w:cs="Times New Roman"/>
          <w:sz w:val="24"/>
          <w:szCs w:val="24"/>
          <w:lang w:eastAsia="ru-RU"/>
        </w:rPr>
        <w:t xml:space="preserve"> скоростью.</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12.3.8. Средства наружной рекламы - 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С целью обеспечения безопасности дорожного движения средства наружной рекламы не должны:</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 размещаться на дорожном знаке, его опоре или на любом другом приспособлении, предназначенном для регулирования движения;</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 ухудшать видимость средств регулирования дорожного движения или снижать их эффективность;</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 иметь яркость элементов изображения при внутреннем и внешнем освещении выше фотометрических характеристик дорожных знаков;</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 освещаться в темное время суток на участках дорог, где дорожные знаки не имеют искусственного освещения;</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12.3.9.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13.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а) разрушение автомобильной дороги или сооружений, или их участков (частей);</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б) необратимые деформации дорожных конструкций;</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в) недопустимое снижение основных транспортно-эксплуатационных характеристик автомобильной дороги или сооружений на ней;</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4261F3" w:rsidRPr="004261F3" w:rsidRDefault="004261F3" w:rsidP="00571901">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4261F3">
        <w:rPr>
          <w:rFonts w:ascii="Times New Roman" w:eastAsia="Times New Roman" w:hAnsi="Times New Roman" w:cs="Times New Roman"/>
          <w:sz w:val="24"/>
          <w:szCs w:val="24"/>
          <w:lang w:eastAsia="ru-RU"/>
        </w:rPr>
        <w:t>-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3F0F00" w:rsidRDefault="003F0F00"/>
    <w:sectPr w:rsidR="003F0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5E"/>
    <w:rsid w:val="003F0F00"/>
    <w:rsid w:val="00413C5B"/>
    <w:rsid w:val="004261F3"/>
    <w:rsid w:val="00465F4D"/>
    <w:rsid w:val="00571901"/>
    <w:rsid w:val="0077218B"/>
    <w:rsid w:val="00786112"/>
    <w:rsid w:val="0092111C"/>
    <w:rsid w:val="00A1386D"/>
    <w:rsid w:val="00A55813"/>
    <w:rsid w:val="00C6595E"/>
    <w:rsid w:val="00FB4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F98ED-6E0D-4DE0-BF3B-35312614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9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59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465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465F4D"/>
  </w:style>
  <w:style w:type="paragraph" w:customStyle="1" w:styleId="formattext">
    <w:name w:val="formattext"/>
    <w:basedOn w:val="a"/>
    <w:rsid w:val="00465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65F4D"/>
    <w:rPr>
      <w:color w:val="0000FF"/>
      <w:u w:val="single"/>
    </w:rPr>
  </w:style>
  <w:style w:type="paragraph" w:styleId="a4">
    <w:name w:val="Balloon Text"/>
    <w:basedOn w:val="a"/>
    <w:link w:val="a5"/>
    <w:uiPriority w:val="99"/>
    <w:semiHidden/>
    <w:unhideWhenUsed/>
    <w:rsid w:val="005719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1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2831</Words>
  <Characters>16140</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Приложение к</vt:lpstr>
      <vt:lpstr>    постановлению администрации </vt:lpstr>
      <vt:lpstr>    городского поселения Куминский </vt:lpstr>
      <vt:lpstr>    от 18.11.2019 года № 362                                                  </vt:lpstr>
    </vt:vector>
  </TitlesOfParts>
  <Company/>
  <LinksUpToDate>false</LinksUpToDate>
  <CharactersWithSpaces>18934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 Валерий Иванович</dc:creator>
  <cp:lastModifiedBy>User</cp:lastModifiedBy>
  <cp:revision>6</cp:revision>
  <cp:lastPrinted>2019-11-18T06:14:00Z</cp:lastPrinted>
  <dcterms:created xsi:type="dcterms:W3CDTF">2019-10-29T11:43:00Z</dcterms:created>
  <dcterms:modified xsi:type="dcterms:W3CDTF">2019-11-23T05:04:00Z</dcterms:modified>
</cp:coreProperties>
</file>